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056" w:rsidRDefault="005B1056">
      <w:pPr>
        <w:pStyle w:val="Zkladntext"/>
        <w:spacing w:before="2"/>
        <w:rPr>
          <w:rFonts w:ascii="Times New Roman"/>
          <w:sz w:val="10"/>
        </w:rPr>
      </w:pPr>
    </w:p>
    <w:p w:rsidR="005B1056" w:rsidRDefault="003E272C">
      <w:pPr>
        <w:pStyle w:val="Zkladntext"/>
        <w:spacing w:before="93" w:line="362" w:lineRule="auto"/>
        <w:ind w:left="36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2737485</wp:posOffset>
                </wp:positionH>
                <wp:positionV relativeFrom="paragraph">
                  <wp:posOffset>-67945</wp:posOffset>
                </wp:positionV>
                <wp:extent cx="6350" cy="71945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7194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662A5" id="Rectangle 2" o:spid="_x0000_s1026" style="position:absolute;margin-left:215.55pt;margin-top:-5.35pt;width:.5pt;height:56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YndAIAAPg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590738</wp:posOffset>
            </wp:positionH>
            <wp:positionV relativeFrom="paragraph">
              <wp:posOffset>62555</wp:posOffset>
            </wp:positionV>
            <wp:extent cx="1684543" cy="50334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543" cy="503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4A85"/>
          <w:spacing w:val="-1"/>
        </w:rPr>
        <w:t>P</w:t>
      </w:r>
      <w:r>
        <w:rPr>
          <w:color w:val="2A4A85"/>
        </w:rPr>
        <w:t>r</w:t>
      </w:r>
      <w:r>
        <w:rPr>
          <w:color w:val="2A4A85"/>
          <w:spacing w:val="-1"/>
        </w:rPr>
        <w:t>oj</w:t>
      </w:r>
      <w:r>
        <w:rPr>
          <w:color w:val="2A4A85"/>
          <w:spacing w:val="-2"/>
        </w:rPr>
        <w:t>e</w:t>
      </w:r>
      <w:r>
        <w:rPr>
          <w:color w:val="2A4A85"/>
        </w:rPr>
        <w:t>kt</w:t>
      </w:r>
      <w:r>
        <w:rPr>
          <w:color w:val="2A4A85"/>
          <w:spacing w:val="-2"/>
        </w:rPr>
        <w:t xml:space="preserve"> </w:t>
      </w:r>
      <w:r>
        <w:rPr>
          <w:color w:val="2A4A85"/>
          <w:spacing w:val="-1"/>
        </w:rPr>
        <w:t>j</w:t>
      </w:r>
      <w:r>
        <w:rPr>
          <w:color w:val="2A4A85"/>
        </w:rPr>
        <w:t xml:space="preserve">e </w:t>
      </w:r>
      <w:r>
        <w:rPr>
          <w:color w:val="2A4A85"/>
          <w:spacing w:val="-3"/>
        </w:rPr>
        <w:t>r</w:t>
      </w:r>
      <w:r>
        <w:rPr>
          <w:color w:val="2A4A85"/>
          <w:spacing w:val="-1"/>
        </w:rPr>
        <w:t>e</w:t>
      </w:r>
      <w:r>
        <w:rPr>
          <w:color w:val="2A4A85"/>
        </w:rPr>
        <w:t>a</w:t>
      </w:r>
      <w:r>
        <w:rPr>
          <w:color w:val="2A4A85"/>
          <w:spacing w:val="-1"/>
        </w:rPr>
        <w:t>l</w:t>
      </w:r>
      <w:r>
        <w:rPr>
          <w:color w:val="2A4A85"/>
          <w:spacing w:val="-3"/>
        </w:rPr>
        <w:t>i</w:t>
      </w:r>
      <w:r>
        <w:rPr>
          <w:color w:val="2A4A85"/>
        </w:rPr>
        <w:t>z</w:t>
      </w:r>
      <w:r>
        <w:rPr>
          <w:color w:val="2A4A85"/>
          <w:spacing w:val="-1"/>
        </w:rPr>
        <w:t>o</w:t>
      </w:r>
      <w:r>
        <w:rPr>
          <w:color w:val="2A4A85"/>
          <w:spacing w:val="-4"/>
        </w:rPr>
        <w:t>v</w:t>
      </w:r>
      <w:r>
        <w:rPr>
          <w:color w:val="2A4A85"/>
          <w:spacing w:val="-1"/>
        </w:rPr>
        <w:t>a</w:t>
      </w:r>
      <w:r>
        <w:rPr>
          <w:color w:val="2A4A85"/>
          <w:spacing w:val="-2"/>
        </w:rPr>
        <w:t>n</w:t>
      </w:r>
      <w:r>
        <w:rPr>
          <w:color w:val="2A4A85"/>
        </w:rPr>
        <w:t xml:space="preserve">ý s </w:t>
      </w:r>
      <w:r>
        <w:rPr>
          <w:color w:val="2A4A85"/>
          <w:spacing w:val="-2"/>
        </w:rPr>
        <w:t>f</w:t>
      </w:r>
      <w:r>
        <w:rPr>
          <w:color w:val="2A4A85"/>
          <w:spacing w:val="-1"/>
        </w:rPr>
        <w:t>i</w:t>
      </w:r>
      <w:r>
        <w:rPr>
          <w:color w:val="2A4A85"/>
          <w:spacing w:val="-3"/>
        </w:rPr>
        <w:t>n</w:t>
      </w:r>
      <w:r>
        <w:rPr>
          <w:color w:val="2A4A85"/>
          <w:spacing w:val="-1"/>
        </w:rPr>
        <w:t>a</w:t>
      </w:r>
      <w:r>
        <w:rPr>
          <w:color w:val="2A4A85"/>
          <w:spacing w:val="-2"/>
        </w:rPr>
        <w:t>n</w:t>
      </w:r>
      <w:r>
        <w:rPr>
          <w:color w:val="2A4A85"/>
          <w:w w:val="50"/>
        </w:rPr>
        <w:t>č</w:t>
      </w:r>
      <w:r>
        <w:rPr>
          <w:color w:val="2A4A85"/>
          <w:spacing w:val="-2"/>
        </w:rPr>
        <w:t>n</w:t>
      </w:r>
      <w:r>
        <w:rPr>
          <w:color w:val="2A4A85"/>
          <w:spacing w:val="-1"/>
        </w:rPr>
        <w:t>o</w:t>
      </w:r>
      <w:r>
        <w:rPr>
          <w:color w:val="2A4A85"/>
        </w:rPr>
        <w:t>u</w:t>
      </w:r>
      <w:r>
        <w:rPr>
          <w:color w:val="2A4A85"/>
          <w:spacing w:val="-1"/>
        </w:rPr>
        <w:t xml:space="preserve"> </w:t>
      </w:r>
      <w:r>
        <w:rPr>
          <w:color w:val="2A4A85"/>
          <w:spacing w:val="-2"/>
        </w:rPr>
        <w:t>p</w:t>
      </w:r>
      <w:r>
        <w:rPr>
          <w:color w:val="2A4A85"/>
          <w:spacing w:val="-1"/>
        </w:rPr>
        <w:t>o</w:t>
      </w:r>
      <w:r>
        <w:rPr>
          <w:color w:val="2A4A85"/>
        </w:rPr>
        <w:t>d</w:t>
      </w:r>
      <w:r>
        <w:rPr>
          <w:color w:val="2A4A85"/>
          <w:spacing w:val="-2"/>
        </w:rPr>
        <w:t>po</w:t>
      </w:r>
      <w:r>
        <w:rPr>
          <w:color w:val="2A4A85"/>
        </w:rPr>
        <w:t>r</w:t>
      </w:r>
      <w:r>
        <w:rPr>
          <w:color w:val="2A4A85"/>
          <w:spacing w:val="-1"/>
        </w:rPr>
        <w:t xml:space="preserve">ou </w:t>
      </w:r>
      <w:r>
        <w:rPr>
          <w:color w:val="2A4A85"/>
        </w:rPr>
        <w:t>Trnavského</w:t>
      </w:r>
      <w:r>
        <w:rPr>
          <w:color w:val="2A4A85"/>
          <w:spacing w:val="-4"/>
        </w:rPr>
        <w:t xml:space="preserve"> </w:t>
      </w:r>
      <w:r>
        <w:rPr>
          <w:color w:val="2A4A85"/>
        </w:rPr>
        <w:t>samosprávneho</w:t>
      </w:r>
      <w:r>
        <w:rPr>
          <w:color w:val="2A4A85"/>
          <w:spacing w:val="-4"/>
        </w:rPr>
        <w:t xml:space="preserve"> </w:t>
      </w:r>
      <w:r>
        <w:rPr>
          <w:color w:val="2A4A85"/>
        </w:rPr>
        <w:t>kraja</w:t>
      </w:r>
    </w:p>
    <w:p w:rsidR="005B1056" w:rsidRDefault="005B1056">
      <w:pPr>
        <w:pStyle w:val="Zkladntext"/>
        <w:rPr>
          <w:sz w:val="20"/>
        </w:rPr>
      </w:pPr>
    </w:p>
    <w:p w:rsidR="005B1056" w:rsidRDefault="005B1056">
      <w:pPr>
        <w:pStyle w:val="Zkladntext"/>
        <w:rPr>
          <w:sz w:val="20"/>
        </w:rPr>
      </w:pPr>
    </w:p>
    <w:p w:rsidR="005B1056" w:rsidRDefault="005B1056">
      <w:pPr>
        <w:pStyle w:val="Zkladntext"/>
        <w:rPr>
          <w:sz w:val="20"/>
        </w:rPr>
      </w:pPr>
    </w:p>
    <w:p w:rsidR="005B1056" w:rsidRDefault="003E272C">
      <w:pPr>
        <w:spacing w:before="208" w:line="367" w:lineRule="exact"/>
        <w:ind w:left="1225" w:right="362"/>
        <w:jc w:val="center"/>
        <w:rPr>
          <w:sz w:val="32"/>
        </w:rPr>
      </w:pPr>
      <w:r>
        <w:rPr>
          <w:sz w:val="32"/>
        </w:rPr>
        <w:t>Názov</w:t>
      </w:r>
      <w:r>
        <w:rPr>
          <w:spacing w:val="-6"/>
          <w:sz w:val="32"/>
        </w:rPr>
        <w:t xml:space="preserve"> </w:t>
      </w:r>
      <w:r>
        <w:rPr>
          <w:sz w:val="32"/>
        </w:rPr>
        <w:t>projektu:</w:t>
      </w:r>
    </w:p>
    <w:p w:rsidR="005B1056" w:rsidRDefault="0088564B">
      <w:pPr>
        <w:pStyle w:val="Nzov"/>
      </w:pPr>
      <w:r>
        <w:rPr>
          <w:color w:val="001F5F"/>
        </w:rPr>
        <w:t>Vonku nám je dobre</w:t>
      </w:r>
    </w:p>
    <w:p w:rsidR="005B1056" w:rsidRDefault="003E272C">
      <w:pPr>
        <w:spacing w:before="368"/>
        <w:ind w:left="1221" w:right="362"/>
        <w:jc w:val="center"/>
        <w:rPr>
          <w:sz w:val="32"/>
        </w:rPr>
      </w:pPr>
      <w:r>
        <w:rPr>
          <w:sz w:val="32"/>
        </w:rPr>
        <w:t>Výška</w:t>
      </w:r>
      <w:r>
        <w:rPr>
          <w:spacing w:val="-7"/>
          <w:sz w:val="32"/>
        </w:rPr>
        <w:t xml:space="preserve"> </w:t>
      </w:r>
      <w:r>
        <w:rPr>
          <w:sz w:val="32"/>
        </w:rPr>
        <w:t>poskytnutej</w:t>
      </w:r>
      <w:r>
        <w:rPr>
          <w:spacing w:val="-5"/>
          <w:sz w:val="32"/>
        </w:rPr>
        <w:t xml:space="preserve"> </w:t>
      </w:r>
      <w:r>
        <w:rPr>
          <w:sz w:val="32"/>
        </w:rPr>
        <w:t>dotácie:</w:t>
      </w:r>
    </w:p>
    <w:p w:rsidR="005B1056" w:rsidRDefault="0088564B">
      <w:pPr>
        <w:pStyle w:val="Nadpis1"/>
        <w:ind w:left="1225"/>
      </w:pPr>
      <w:r>
        <w:t>500</w:t>
      </w:r>
      <w:r w:rsidR="003E272C">
        <w:rPr>
          <w:spacing w:val="-1"/>
        </w:rPr>
        <w:t xml:space="preserve"> </w:t>
      </w:r>
      <w:r w:rsidR="003E272C">
        <w:t>EUR</w:t>
      </w:r>
    </w:p>
    <w:p w:rsidR="005B1056" w:rsidRPr="003E272C" w:rsidRDefault="005B1056">
      <w:pPr>
        <w:pStyle w:val="Zkladntext"/>
        <w:spacing w:before="1"/>
        <w:rPr>
          <w:rFonts w:ascii="Arial" w:hAnsi="Arial" w:cs="Arial"/>
          <w:sz w:val="32"/>
          <w:szCs w:val="32"/>
        </w:rPr>
      </w:pPr>
    </w:p>
    <w:p w:rsidR="003E272C" w:rsidRPr="003E272C" w:rsidRDefault="003E272C" w:rsidP="003E272C">
      <w:pPr>
        <w:pStyle w:val="Zkladntext"/>
        <w:jc w:val="center"/>
        <w:rPr>
          <w:rFonts w:ascii="Arial" w:hAnsi="Arial" w:cs="Arial"/>
          <w:sz w:val="32"/>
          <w:szCs w:val="32"/>
        </w:rPr>
      </w:pPr>
      <w:r w:rsidRPr="003E272C">
        <w:rPr>
          <w:rFonts w:ascii="Arial" w:hAnsi="Arial" w:cs="Arial"/>
          <w:sz w:val="32"/>
          <w:szCs w:val="32"/>
        </w:rPr>
        <w:t>Popis projektu:</w:t>
      </w:r>
    </w:p>
    <w:p w:rsidR="003E272C" w:rsidRDefault="003E272C" w:rsidP="003E272C">
      <w:pPr>
        <w:pStyle w:val="Zkladntext"/>
        <w:jc w:val="center"/>
        <w:rPr>
          <w:rFonts w:ascii="Arial"/>
          <w:b/>
          <w:sz w:val="20"/>
        </w:rPr>
      </w:pPr>
    </w:p>
    <w:p w:rsidR="003E272C" w:rsidRPr="003E272C" w:rsidRDefault="003E272C" w:rsidP="003E272C">
      <w:pPr>
        <w:pStyle w:val="Zkladntext"/>
        <w:jc w:val="center"/>
        <w:rPr>
          <w:rFonts w:ascii="Arial"/>
          <w:sz w:val="28"/>
          <w:szCs w:val="28"/>
        </w:rPr>
      </w:pPr>
      <w:r w:rsidRPr="003E272C">
        <w:rPr>
          <w:rFonts w:ascii="Arial"/>
          <w:sz w:val="28"/>
          <w:szCs w:val="28"/>
        </w:rPr>
        <w:t xml:space="preserve">Projekt </w:t>
      </w:r>
      <w:r w:rsidRPr="003E272C">
        <w:rPr>
          <w:rFonts w:ascii="Arial"/>
          <w:sz w:val="28"/>
          <w:szCs w:val="28"/>
        </w:rPr>
        <w:t>„</w:t>
      </w:r>
      <w:r w:rsidRPr="003E272C">
        <w:rPr>
          <w:rFonts w:ascii="Arial"/>
          <w:sz w:val="28"/>
          <w:szCs w:val="28"/>
        </w:rPr>
        <w:t>Vonku je n</w:t>
      </w:r>
      <w:r w:rsidRPr="003E272C">
        <w:rPr>
          <w:rFonts w:ascii="Arial"/>
          <w:sz w:val="28"/>
          <w:szCs w:val="28"/>
        </w:rPr>
        <w:t>á</w:t>
      </w:r>
      <w:r w:rsidRPr="003E272C">
        <w:rPr>
          <w:rFonts w:ascii="Arial"/>
          <w:sz w:val="28"/>
          <w:szCs w:val="28"/>
        </w:rPr>
        <w:t>m dobre</w:t>
      </w:r>
      <w:r w:rsidRPr="003E272C">
        <w:rPr>
          <w:rFonts w:ascii="Arial"/>
          <w:sz w:val="28"/>
          <w:szCs w:val="28"/>
        </w:rPr>
        <w:t>“</w:t>
      </w:r>
      <w:r w:rsidRPr="003E272C">
        <w:rPr>
          <w:rFonts w:ascii="Arial"/>
          <w:sz w:val="28"/>
          <w:szCs w:val="28"/>
        </w:rPr>
        <w:t xml:space="preserve"> je zameran</w:t>
      </w:r>
      <w:r w:rsidRPr="003E272C">
        <w:rPr>
          <w:rFonts w:ascii="Arial"/>
          <w:sz w:val="28"/>
          <w:szCs w:val="28"/>
        </w:rPr>
        <w:t>ý</w:t>
      </w:r>
      <w:r w:rsidRPr="003E272C">
        <w:rPr>
          <w:rFonts w:ascii="Arial"/>
          <w:sz w:val="28"/>
          <w:szCs w:val="28"/>
        </w:rPr>
        <w:t xml:space="preserve"> na vo</w:t>
      </w:r>
      <w:r w:rsidRPr="003E272C">
        <w:rPr>
          <w:rFonts w:ascii="Arial"/>
          <w:sz w:val="28"/>
          <w:szCs w:val="28"/>
        </w:rPr>
        <w:t>ľ</w:t>
      </w:r>
      <w:r w:rsidRPr="003E272C">
        <w:rPr>
          <w:rFonts w:ascii="Arial"/>
          <w:sz w:val="28"/>
          <w:szCs w:val="28"/>
        </w:rPr>
        <w:t>no-</w:t>
      </w:r>
      <w:r w:rsidRPr="003E272C">
        <w:rPr>
          <w:rFonts w:ascii="Arial"/>
          <w:sz w:val="28"/>
          <w:szCs w:val="28"/>
        </w:rPr>
        <w:t>č</w:t>
      </w:r>
      <w:r w:rsidRPr="003E272C">
        <w:rPr>
          <w:rFonts w:ascii="Arial"/>
          <w:sz w:val="28"/>
          <w:szCs w:val="28"/>
        </w:rPr>
        <w:t>asov</w:t>
      </w:r>
      <w:r w:rsidRPr="003E272C">
        <w:rPr>
          <w:rFonts w:ascii="Arial"/>
          <w:sz w:val="28"/>
          <w:szCs w:val="28"/>
        </w:rPr>
        <w:t>é</w:t>
      </w:r>
      <w:r w:rsidRPr="003E272C">
        <w:rPr>
          <w:rFonts w:ascii="Arial"/>
          <w:sz w:val="28"/>
          <w:szCs w:val="28"/>
        </w:rPr>
        <w:t xml:space="preserve"> aktivity ob</w:t>
      </w:r>
      <w:r w:rsidRPr="003E272C">
        <w:rPr>
          <w:rFonts w:ascii="Arial"/>
          <w:sz w:val="28"/>
          <w:szCs w:val="28"/>
        </w:rPr>
        <w:t>č</w:t>
      </w:r>
      <w:r w:rsidRPr="003E272C">
        <w:rPr>
          <w:rFonts w:ascii="Arial"/>
          <w:sz w:val="28"/>
          <w:szCs w:val="28"/>
        </w:rPr>
        <w:t>anov Lo</w:t>
      </w:r>
      <w:r w:rsidRPr="003E272C">
        <w:rPr>
          <w:rFonts w:ascii="Arial"/>
          <w:sz w:val="28"/>
          <w:szCs w:val="28"/>
        </w:rPr>
        <w:t>š</w:t>
      </w:r>
      <w:r w:rsidRPr="003E272C">
        <w:rPr>
          <w:rFonts w:ascii="Arial"/>
          <w:sz w:val="28"/>
          <w:szCs w:val="28"/>
        </w:rPr>
        <w:t>onca a</w:t>
      </w:r>
      <w:r w:rsidRPr="003E272C">
        <w:rPr>
          <w:rFonts w:ascii="Arial"/>
          <w:sz w:val="28"/>
          <w:szCs w:val="28"/>
        </w:rPr>
        <w:t> </w:t>
      </w:r>
      <w:r w:rsidRPr="003E272C">
        <w:rPr>
          <w:rFonts w:ascii="Arial"/>
          <w:sz w:val="28"/>
          <w:szCs w:val="28"/>
        </w:rPr>
        <w:t>jeho n</w:t>
      </w:r>
      <w:r w:rsidRPr="003E272C">
        <w:rPr>
          <w:rFonts w:ascii="Arial"/>
          <w:sz w:val="28"/>
          <w:szCs w:val="28"/>
        </w:rPr>
        <w:t>á</w:t>
      </w:r>
      <w:r w:rsidRPr="003E272C">
        <w:rPr>
          <w:rFonts w:ascii="Arial"/>
          <w:sz w:val="28"/>
          <w:szCs w:val="28"/>
        </w:rPr>
        <w:t>v</w:t>
      </w:r>
      <w:r w:rsidRPr="003E272C">
        <w:rPr>
          <w:rFonts w:ascii="Arial"/>
          <w:sz w:val="28"/>
          <w:szCs w:val="28"/>
        </w:rPr>
        <w:t>š</w:t>
      </w:r>
      <w:r w:rsidRPr="003E272C">
        <w:rPr>
          <w:rFonts w:ascii="Arial"/>
          <w:sz w:val="28"/>
          <w:szCs w:val="28"/>
        </w:rPr>
        <w:t>tevn</w:t>
      </w:r>
      <w:r w:rsidRPr="003E272C">
        <w:rPr>
          <w:rFonts w:ascii="Arial"/>
          <w:sz w:val="28"/>
          <w:szCs w:val="28"/>
        </w:rPr>
        <w:t>í</w:t>
      </w:r>
      <w:r w:rsidRPr="003E272C">
        <w:rPr>
          <w:rFonts w:ascii="Arial"/>
          <w:sz w:val="28"/>
          <w:szCs w:val="28"/>
        </w:rPr>
        <w:t>kov. T</w:t>
      </w:r>
      <w:r w:rsidRPr="003E272C">
        <w:rPr>
          <w:rFonts w:ascii="Arial"/>
          <w:sz w:val="28"/>
          <w:szCs w:val="28"/>
        </w:rPr>
        <w:t>ý</w:t>
      </w:r>
      <w:r w:rsidRPr="003E272C">
        <w:rPr>
          <w:rFonts w:ascii="Arial"/>
          <w:sz w:val="28"/>
          <w:szCs w:val="28"/>
        </w:rPr>
        <w:t>mto projektom chceme motivova</w:t>
      </w:r>
      <w:r w:rsidRPr="003E272C">
        <w:rPr>
          <w:rFonts w:ascii="Arial"/>
          <w:sz w:val="28"/>
          <w:szCs w:val="28"/>
        </w:rPr>
        <w:t>ť</w:t>
      </w:r>
      <w:r w:rsidRPr="003E272C">
        <w:rPr>
          <w:rFonts w:ascii="Arial"/>
          <w:sz w:val="28"/>
          <w:szCs w:val="28"/>
        </w:rPr>
        <w:t xml:space="preserve"> v</w:t>
      </w:r>
      <w:r w:rsidRPr="003E272C">
        <w:rPr>
          <w:rFonts w:ascii="Arial"/>
          <w:sz w:val="28"/>
          <w:szCs w:val="28"/>
        </w:rPr>
        <w:t>š</w:t>
      </w:r>
      <w:r w:rsidRPr="003E272C">
        <w:rPr>
          <w:rFonts w:ascii="Arial"/>
          <w:sz w:val="28"/>
          <w:szCs w:val="28"/>
        </w:rPr>
        <w:t>etky vekov</w:t>
      </w:r>
      <w:r w:rsidRPr="003E272C">
        <w:rPr>
          <w:rFonts w:ascii="Arial"/>
          <w:sz w:val="28"/>
          <w:szCs w:val="28"/>
        </w:rPr>
        <w:t>é</w:t>
      </w:r>
      <w:r w:rsidRPr="003E272C">
        <w:rPr>
          <w:rFonts w:ascii="Arial"/>
          <w:sz w:val="28"/>
          <w:szCs w:val="28"/>
        </w:rPr>
        <w:t xml:space="preserve"> kateg</w:t>
      </w:r>
      <w:r w:rsidRPr="003E272C">
        <w:rPr>
          <w:rFonts w:ascii="Arial"/>
          <w:sz w:val="28"/>
          <w:szCs w:val="28"/>
        </w:rPr>
        <w:t>ó</w:t>
      </w:r>
      <w:r w:rsidRPr="003E272C">
        <w:rPr>
          <w:rFonts w:ascii="Arial"/>
          <w:sz w:val="28"/>
          <w:szCs w:val="28"/>
        </w:rPr>
        <w:t xml:space="preserve">rie </w:t>
      </w:r>
      <w:r w:rsidRPr="003E272C">
        <w:rPr>
          <w:rFonts w:ascii="Arial"/>
          <w:sz w:val="28"/>
          <w:szCs w:val="28"/>
        </w:rPr>
        <w:t>ľ</w:t>
      </w:r>
      <w:r w:rsidRPr="003E272C">
        <w:rPr>
          <w:rFonts w:ascii="Arial"/>
          <w:sz w:val="28"/>
          <w:szCs w:val="28"/>
        </w:rPr>
        <w:t>ud</w:t>
      </w:r>
      <w:r w:rsidRPr="003E272C">
        <w:rPr>
          <w:rFonts w:ascii="Arial"/>
          <w:sz w:val="28"/>
          <w:szCs w:val="28"/>
        </w:rPr>
        <w:t>í</w:t>
      </w:r>
      <w:r w:rsidRPr="003E272C">
        <w:rPr>
          <w:rFonts w:ascii="Arial"/>
          <w:sz w:val="28"/>
          <w:szCs w:val="28"/>
        </w:rPr>
        <w:t xml:space="preserve"> k</w:t>
      </w:r>
      <w:r w:rsidRPr="003E272C">
        <w:rPr>
          <w:rFonts w:ascii="Arial"/>
          <w:sz w:val="28"/>
          <w:szCs w:val="28"/>
        </w:rPr>
        <w:t> š</w:t>
      </w:r>
      <w:r w:rsidRPr="003E272C">
        <w:rPr>
          <w:rFonts w:ascii="Arial"/>
          <w:sz w:val="28"/>
          <w:szCs w:val="28"/>
        </w:rPr>
        <w:t xml:space="preserve">portovaniu na </w:t>
      </w:r>
      <w:r w:rsidRPr="003E272C">
        <w:rPr>
          <w:rFonts w:ascii="Arial"/>
          <w:sz w:val="28"/>
          <w:szCs w:val="28"/>
        </w:rPr>
        <w:t>č</w:t>
      </w:r>
      <w:r w:rsidRPr="003E272C">
        <w:rPr>
          <w:rFonts w:ascii="Arial"/>
          <w:sz w:val="28"/>
          <w:szCs w:val="28"/>
        </w:rPr>
        <w:t>erstvom vzduchu k</w:t>
      </w:r>
      <w:r w:rsidRPr="003E272C">
        <w:rPr>
          <w:rFonts w:ascii="Arial"/>
          <w:sz w:val="28"/>
          <w:szCs w:val="28"/>
        </w:rPr>
        <w:t> </w:t>
      </w:r>
      <w:r w:rsidRPr="003E272C">
        <w:rPr>
          <w:rFonts w:ascii="Arial"/>
          <w:sz w:val="28"/>
          <w:szCs w:val="28"/>
        </w:rPr>
        <w:t>zdrav</w:t>
      </w:r>
      <w:r w:rsidRPr="003E272C">
        <w:rPr>
          <w:rFonts w:ascii="Arial"/>
          <w:sz w:val="28"/>
          <w:szCs w:val="28"/>
        </w:rPr>
        <w:t>š</w:t>
      </w:r>
      <w:r w:rsidRPr="003E272C">
        <w:rPr>
          <w:rFonts w:ascii="Arial"/>
          <w:sz w:val="28"/>
          <w:szCs w:val="28"/>
        </w:rPr>
        <w:t xml:space="preserve">iemu </w:t>
      </w:r>
      <w:r w:rsidRPr="003E272C">
        <w:rPr>
          <w:rFonts w:ascii="Arial"/>
          <w:sz w:val="28"/>
          <w:szCs w:val="28"/>
        </w:rPr>
        <w:t>ž</w:t>
      </w:r>
      <w:r w:rsidRPr="003E272C">
        <w:rPr>
          <w:rFonts w:ascii="Arial"/>
          <w:sz w:val="28"/>
          <w:szCs w:val="28"/>
        </w:rPr>
        <w:t>ivotn</w:t>
      </w:r>
      <w:r w:rsidRPr="003E272C">
        <w:rPr>
          <w:rFonts w:ascii="Arial"/>
          <w:sz w:val="28"/>
          <w:szCs w:val="28"/>
        </w:rPr>
        <w:t>é</w:t>
      </w:r>
      <w:r w:rsidRPr="003E272C">
        <w:rPr>
          <w:rFonts w:ascii="Arial"/>
          <w:sz w:val="28"/>
          <w:szCs w:val="28"/>
        </w:rPr>
        <w:t xml:space="preserve">mu </w:t>
      </w:r>
      <w:r w:rsidRPr="003E272C">
        <w:rPr>
          <w:rFonts w:ascii="Arial"/>
          <w:sz w:val="28"/>
          <w:szCs w:val="28"/>
        </w:rPr>
        <w:t>š</w:t>
      </w:r>
      <w:r w:rsidRPr="003E272C">
        <w:rPr>
          <w:rFonts w:ascii="Arial"/>
          <w:sz w:val="28"/>
          <w:szCs w:val="28"/>
        </w:rPr>
        <w:t>t</w:t>
      </w:r>
      <w:r w:rsidRPr="003E272C">
        <w:rPr>
          <w:rFonts w:ascii="Arial"/>
          <w:sz w:val="28"/>
          <w:szCs w:val="28"/>
        </w:rPr>
        <w:t>ý</w:t>
      </w:r>
      <w:r w:rsidRPr="003E272C">
        <w:rPr>
          <w:rFonts w:ascii="Arial"/>
          <w:sz w:val="28"/>
          <w:szCs w:val="28"/>
        </w:rPr>
        <w:t>lu a</w:t>
      </w:r>
      <w:r w:rsidRPr="003E272C">
        <w:rPr>
          <w:rFonts w:ascii="Arial"/>
          <w:sz w:val="28"/>
          <w:szCs w:val="28"/>
        </w:rPr>
        <w:t> </w:t>
      </w:r>
      <w:r w:rsidRPr="003E272C">
        <w:rPr>
          <w:rFonts w:ascii="Arial"/>
          <w:sz w:val="28"/>
          <w:szCs w:val="28"/>
        </w:rPr>
        <w:t>vytv</w:t>
      </w:r>
      <w:r w:rsidRPr="003E272C">
        <w:rPr>
          <w:rFonts w:ascii="Arial"/>
          <w:sz w:val="28"/>
          <w:szCs w:val="28"/>
        </w:rPr>
        <w:t>á</w:t>
      </w:r>
      <w:r w:rsidRPr="003E272C">
        <w:rPr>
          <w:rFonts w:ascii="Arial"/>
          <w:sz w:val="28"/>
          <w:szCs w:val="28"/>
        </w:rPr>
        <w:t>raniu v</w:t>
      </w:r>
      <w:r w:rsidRPr="003E272C">
        <w:rPr>
          <w:rFonts w:ascii="Arial"/>
          <w:sz w:val="28"/>
          <w:szCs w:val="28"/>
        </w:rPr>
        <w:t>ä</w:t>
      </w:r>
      <w:r w:rsidRPr="003E272C">
        <w:rPr>
          <w:rFonts w:ascii="Arial"/>
          <w:sz w:val="28"/>
          <w:szCs w:val="28"/>
        </w:rPr>
        <w:t>zieb.</w:t>
      </w:r>
    </w:p>
    <w:p w:rsidR="003E272C" w:rsidRDefault="003E272C">
      <w:pPr>
        <w:pStyle w:val="Zkladntext"/>
        <w:spacing w:before="1"/>
        <w:rPr>
          <w:rFonts w:ascii="Arial"/>
          <w:b/>
          <w:sz w:val="36"/>
        </w:rPr>
      </w:pPr>
    </w:p>
    <w:p w:rsidR="005B1056" w:rsidRDefault="005546F2">
      <w:pPr>
        <w:ind w:left="3841" w:right="2978"/>
        <w:jc w:val="center"/>
        <w:rPr>
          <w:color w:val="0000FF"/>
          <w:spacing w:val="-75"/>
          <w:sz w:val="28"/>
        </w:rPr>
      </w:pPr>
      <w:hyperlink r:id="rId5">
        <w:r w:rsidR="003E272C">
          <w:rPr>
            <w:color w:val="0000FF"/>
            <w:sz w:val="28"/>
            <w:u w:val="thick" w:color="0000FF"/>
          </w:rPr>
          <w:t>https://trnava-vuc.sk/</w:t>
        </w:r>
      </w:hyperlink>
    </w:p>
    <w:p w:rsidR="0088564B" w:rsidRDefault="005546F2" w:rsidP="0088564B">
      <w:pPr>
        <w:ind w:left="3841" w:right="2978"/>
        <w:jc w:val="center"/>
        <w:rPr>
          <w:sz w:val="28"/>
        </w:rPr>
      </w:pPr>
      <w:hyperlink r:id="rId6" w:history="1">
        <w:r w:rsidR="0088564B" w:rsidRPr="00CC60DE">
          <w:rPr>
            <w:rStyle w:val="Hypertextovprepojenie"/>
            <w:sz w:val="28"/>
          </w:rPr>
          <w:t>www.losonec.sk</w:t>
        </w:r>
      </w:hyperlink>
    </w:p>
    <w:p w:rsidR="005546F2" w:rsidRDefault="005546F2" w:rsidP="005546F2">
      <w:pPr>
        <w:ind w:left="1440" w:right="2015"/>
        <w:jc w:val="right"/>
        <w:rPr>
          <w:rStyle w:val="Hypertextovprepojenie"/>
          <w:sz w:val="28"/>
        </w:rPr>
      </w:pPr>
      <w:r w:rsidRPr="00C42BEB">
        <w:rPr>
          <w:rStyle w:val="Hypertextovprepojenie"/>
          <w:sz w:val="28"/>
        </w:rPr>
        <w:t>https://www.facebook.com/Losonec/</w:t>
      </w:r>
    </w:p>
    <w:p w:rsidR="005B1056" w:rsidRDefault="005B1056">
      <w:pPr>
        <w:pStyle w:val="Zkladntext"/>
        <w:rPr>
          <w:sz w:val="20"/>
        </w:rPr>
      </w:pPr>
    </w:p>
    <w:p w:rsidR="005B1056" w:rsidRDefault="005B1056">
      <w:pPr>
        <w:pStyle w:val="Zkladntext"/>
        <w:spacing w:before="1"/>
        <w:rPr>
          <w:sz w:val="24"/>
        </w:rPr>
      </w:pPr>
    </w:p>
    <w:p w:rsidR="005B1056" w:rsidRDefault="003E272C">
      <w:pPr>
        <w:spacing w:before="92" w:line="275" w:lineRule="exact"/>
        <w:ind w:left="1225" w:right="36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Projekt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realizuje:</w:t>
      </w:r>
      <w:bookmarkStart w:id="0" w:name="_GoBack"/>
      <w:bookmarkEnd w:id="0"/>
    </w:p>
    <w:p w:rsidR="005B1056" w:rsidRDefault="0088564B">
      <w:pPr>
        <w:pStyle w:val="Nadpis1"/>
        <w:spacing w:line="413" w:lineRule="exact"/>
      </w:pPr>
      <w:r>
        <w:t>Obec Lošonec</w:t>
      </w:r>
    </w:p>
    <w:p w:rsidR="005B1056" w:rsidRDefault="0088564B">
      <w:pPr>
        <w:pStyle w:val="Zkladntext"/>
        <w:rPr>
          <w:rFonts w:ascii="Arial"/>
          <w:b/>
          <w:sz w:val="20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451AEF02" wp14:editId="354FFF1C">
            <wp:simplePos x="0" y="0"/>
            <wp:positionH relativeFrom="column">
              <wp:posOffset>2860676</wp:posOffset>
            </wp:positionH>
            <wp:positionV relativeFrom="paragraph">
              <wp:posOffset>91441</wp:posOffset>
            </wp:positionV>
            <wp:extent cx="857250" cy="933450"/>
            <wp:effectExtent l="0" t="0" r="0" b="0"/>
            <wp:wrapNone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3" cy="9334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056" w:rsidRDefault="005B1056">
      <w:pPr>
        <w:pStyle w:val="Zkladntext"/>
        <w:spacing w:before="8"/>
        <w:rPr>
          <w:rFonts w:ascii="Arial"/>
          <w:b/>
          <w:sz w:val="12"/>
        </w:rPr>
      </w:pPr>
    </w:p>
    <w:p w:rsidR="005B1056" w:rsidRDefault="005B1056">
      <w:pPr>
        <w:pStyle w:val="Zkladntext"/>
        <w:rPr>
          <w:rFonts w:ascii="Arial"/>
          <w:b/>
          <w:sz w:val="20"/>
        </w:rPr>
      </w:pPr>
    </w:p>
    <w:p w:rsidR="005B1056" w:rsidRDefault="005B1056">
      <w:pPr>
        <w:pStyle w:val="Zkladntext"/>
        <w:rPr>
          <w:rFonts w:ascii="Arial"/>
          <w:b/>
          <w:sz w:val="20"/>
        </w:rPr>
      </w:pPr>
    </w:p>
    <w:p w:rsidR="00FC3324" w:rsidRDefault="00FC3324">
      <w:pPr>
        <w:pStyle w:val="Zkladntext"/>
        <w:rPr>
          <w:rFonts w:ascii="Arial"/>
          <w:b/>
          <w:sz w:val="20"/>
        </w:rPr>
      </w:pPr>
    </w:p>
    <w:p w:rsidR="00FC3324" w:rsidRDefault="00FC3324">
      <w:pPr>
        <w:pStyle w:val="Zkladntext"/>
        <w:rPr>
          <w:rFonts w:ascii="Arial"/>
          <w:b/>
          <w:sz w:val="20"/>
        </w:rPr>
      </w:pPr>
    </w:p>
    <w:p w:rsidR="00FC3324" w:rsidRDefault="00FC3324">
      <w:pPr>
        <w:pStyle w:val="Zkladntext"/>
        <w:rPr>
          <w:rFonts w:ascii="Arial"/>
          <w:b/>
          <w:sz w:val="20"/>
        </w:rPr>
      </w:pPr>
    </w:p>
    <w:p w:rsidR="00FC3324" w:rsidRDefault="00FC3324">
      <w:pPr>
        <w:pStyle w:val="Zkladntext"/>
        <w:rPr>
          <w:rFonts w:ascii="Arial"/>
          <w:b/>
          <w:sz w:val="20"/>
        </w:rPr>
      </w:pPr>
    </w:p>
    <w:p w:rsidR="00FC3324" w:rsidRDefault="003E272C" w:rsidP="003E272C">
      <w:pPr>
        <w:pStyle w:val="Zkladntext"/>
        <w:jc w:val="center"/>
        <w:rPr>
          <w:rFonts w:ascii="Arial"/>
          <w:b/>
          <w:sz w:val="20"/>
        </w:rPr>
      </w:pPr>
      <w:r>
        <w:rPr>
          <w:noProof/>
        </w:rPr>
        <w:drawing>
          <wp:inline distT="0" distB="0" distL="0" distR="0" wp14:anchorId="701DF1FB" wp14:editId="47D90BD1">
            <wp:extent cx="4584037" cy="1962150"/>
            <wp:effectExtent l="0" t="0" r="7620" b="0"/>
            <wp:docPr id="4" name="Obrázok 4" descr="Každé dieťa má právo... :: MŠ Staš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ždé dieťa má právo... :: MŠ Stašk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908" cy="202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324" w:rsidRDefault="00FC3324">
      <w:pPr>
        <w:pStyle w:val="Zkladntext"/>
        <w:rPr>
          <w:rFonts w:ascii="Arial"/>
          <w:b/>
          <w:sz w:val="20"/>
        </w:rPr>
      </w:pPr>
    </w:p>
    <w:p w:rsidR="00FC3324" w:rsidRDefault="00FC3324">
      <w:pPr>
        <w:pStyle w:val="Zkladntext"/>
        <w:rPr>
          <w:rFonts w:ascii="Arial"/>
          <w:b/>
          <w:sz w:val="20"/>
        </w:rPr>
      </w:pPr>
    </w:p>
    <w:p w:rsidR="00FC3324" w:rsidRDefault="00FC3324">
      <w:pPr>
        <w:pStyle w:val="Zkladntext"/>
        <w:rPr>
          <w:rFonts w:ascii="Arial"/>
          <w:b/>
          <w:sz w:val="20"/>
        </w:rPr>
      </w:pPr>
    </w:p>
    <w:p w:rsidR="00FC3324" w:rsidRDefault="00FC3324">
      <w:pPr>
        <w:pStyle w:val="Zkladntext"/>
        <w:rPr>
          <w:rFonts w:ascii="Arial"/>
          <w:b/>
          <w:sz w:val="20"/>
        </w:rPr>
      </w:pPr>
    </w:p>
    <w:p w:rsidR="00FC3324" w:rsidRDefault="00FC3324">
      <w:pPr>
        <w:pStyle w:val="Zkladntext"/>
        <w:rPr>
          <w:rFonts w:ascii="Arial"/>
          <w:b/>
          <w:sz w:val="20"/>
        </w:rPr>
      </w:pPr>
    </w:p>
    <w:p w:rsidR="005B1056" w:rsidRDefault="005B1056">
      <w:pPr>
        <w:pStyle w:val="Zkladntext"/>
        <w:rPr>
          <w:rFonts w:ascii="Arial"/>
          <w:b/>
          <w:sz w:val="20"/>
        </w:rPr>
      </w:pPr>
    </w:p>
    <w:p w:rsidR="005B1056" w:rsidRDefault="005B1056" w:rsidP="00FC3324">
      <w:pPr>
        <w:pStyle w:val="Zkladntext"/>
        <w:spacing w:before="3"/>
        <w:jc w:val="center"/>
        <w:rPr>
          <w:rFonts w:ascii="Arial"/>
          <w:b/>
          <w:sz w:val="18"/>
        </w:rPr>
      </w:pPr>
    </w:p>
    <w:sectPr w:rsidR="005B1056">
      <w:type w:val="continuous"/>
      <w:pgSz w:w="11910" w:h="16840"/>
      <w:pgMar w:top="740" w:right="168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56"/>
    <w:rsid w:val="003E272C"/>
    <w:rsid w:val="005546F2"/>
    <w:rsid w:val="005B1056"/>
    <w:rsid w:val="0088564B"/>
    <w:rsid w:val="00FC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84F6"/>
  <w15:docId w15:val="{1B0E140F-7F4F-40A1-9E8A-954FBC52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pPr>
      <w:ind w:left="1222" w:right="362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7"/>
      <w:szCs w:val="27"/>
    </w:rPr>
  </w:style>
  <w:style w:type="paragraph" w:styleId="Nzov">
    <w:name w:val="Title"/>
    <w:basedOn w:val="Normlny"/>
    <w:uiPriority w:val="10"/>
    <w:qFormat/>
    <w:pPr>
      <w:spacing w:line="827" w:lineRule="exact"/>
      <w:ind w:left="1225" w:right="362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88564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85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sonec.sk" TargetMode="External"/><Relationship Id="rId5" Type="http://schemas.openxmlformats.org/officeDocument/2006/relationships/hyperlink" Target="https://trnava-vuc.sk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Sedgwick</dc:creator>
  <cp:lastModifiedBy>SEDGWICK Iveta</cp:lastModifiedBy>
  <cp:revision>3</cp:revision>
  <cp:lastPrinted>2023-10-03T12:45:00Z</cp:lastPrinted>
  <dcterms:created xsi:type="dcterms:W3CDTF">2023-07-26T13:49:00Z</dcterms:created>
  <dcterms:modified xsi:type="dcterms:W3CDTF">2023-10-03T12:45:00Z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2023-07-26T00:00:00Z</vt:filetime>
  </property>
</Properties>
</file>